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AE" w:rsidRPr="00AA2FAB" w:rsidRDefault="00C777AE" w:rsidP="00AA2FAB">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p>
    <w:p w:rsidR="00AA2FAB" w:rsidRDefault="00C777AE" w:rsidP="00AA2FAB">
      <w:pPr>
        <w:ind w:left="1800" w:firstLine="360"/>
        <w:jc w:val="both"/>
        <w:rPr>
          <w:rFonts w:ascii="Times New Roman" w:hAnsi="Times New Roman" w:cs="Times New Roman"/>
          <w:b/>
          <w:sz w:val="28"/>
          <w:szCs w:val="28"/>
        </w:rPr>
      </w:pPr>
      <w:r w:rsidRPr="00AA2FAB">
        <w:rPr>
          <w:rFonts w:ascii="Times New Roman" w:hAnsi="Times New Roman" w:cs="Times New Roman"/>
          <w:b/>
          <w:sz w:val="28"/>
          <w:szCs w:val="28"/>
        </w:rPr>
        <w:t>Use of LED bulbs/ power efficient equipment</w:t>
      </w:r>
    </w:p>
    <w:p w:rsidR="009906EE" w:rsidRPr="005041D3" w:rsidRDefault="00C777AE" w:rsidP="005041D3">
      <w:pPr>
        <w:jc w:val="both"/>
        <w:rPr>
          <w:rFonts w:ascii="Times New Roman" w:hAnsi="Times New Roman" w:cs="Times New Roman"/>
          <w:b/>
          <w:sz w:val="28"/>
          <w:szCs w:val="28"/>
        </w:rPr>
      </w:pPr>
      <w:r w:rsidRPr="00AA2FAB">
        <w:rPr>
          <w:rFonts w:ascii="Times New Roman" w:hAnsi="Times New Roman" w:cs="Times New Roman"/>
          <w:sz w:val="24"/>
          <w:szCs w:val="24"/>
        </w:rPr>
        <w:t>The college management has provided following facilities in conserving the energy and power efficient equipment</w:t>
      </w:r>
      <w:r w:rsidR="005041D3">
        <w:rPr>
          <w:rFonts w:ascii="Times New Roman" w:hAnsi="Times New Roman" w:cs="Times New Roman"/>
          <w:sz w:val="24"/>
          <w:szCs w:val="24"/>
        </w:rPr>
        <w:t xml:space="preserve"> </w:t>
      </w:r>
      <w:r w:rsidRPr="00AA2FAB">
        <w:rPr>
          <w:rFonts w:ascii="Times New Roman" w:hAnsi="Times New Roman" w:cs="Times New Roman"/>
          <w:sz w:val="24"/>
          <w:szCs w:val="24"/>
        </w:rPr>
        <w:t xml:space="preserve">Master Switches for each Room to shut down power of entire room when not in use. CRT monitors are replaced with LCD/LED </w:t>
      </w:r>
      <w:r w:rsidR="00D0770C" w:rsidRPr="00AA2FAB">
        <w:rPr>
          <w:rFonts w:ascii="Times New Roman" w:hAnsi="Times New Roman" w:cs="Times New Roman"/>
          <w:sz w:val="24"/>
          <w:szCs w:val="24"/>
        </w:rPr>
        <w:t>Monitors. The</w:t>
      </w:r>
      <w:r w:rsidRPr="00AA2FAB">
        <w:rPr>
          <w:rFonts w:ascii="Times New Roman" w:hAnsi="Times New Roman" w:cs="Times New Roman"/>
          <w:sz w:val="24"/>
          <w:szCs w:val="24"/>
        </w:rPr>
        <w:t xml:space="preserve"> CFL fittings with higher rating wattage are replaced with LED fittings with lower wattage with the same luminous level in street Lights and other possible areas of Campus.</w:t>
      </w:r>
      <w:r w:rsidRPr="00AA2FAB">
        <w:t xml:space="preserve"> Energy Star certified products installed in the campus are air conditioners, refrigerator, ceiling fan and others.</w:t>
      </w:r>
      <w:r w:rsidR="009906EE" w:rsidRPr="00AA2FAB">
        <w:t xml:space="preserve"> </w:t>
      </w:r>
      <w:r w:rsidR="009906EE" w:rsidRPr="00AA2FAB">
        <w:rPr>
          <w:color w:val="292929"/>
        </w:rPr>
        <w:t>LED lighting is very different from other lighting types such as incandescent and CFL. Key differences include:</w:t>
      </w:r>
      <w:r w:rsidR="005041D3">
        <w:rPr>
          <w:rFonts w:ascii="Times New Roman" w:hAnsi="Times New Roman" w:cs="Times New Roman"/>
          <w:b/>
          <w:sz w:val="28"/>
          <w:szCs w:val="28"/>
        </w:rPr>
        <w:t xml:space="preserve"> </w:t>
      </w:r>
      <w:r w:rsidR="009906EE" w:rsidRPr="009906EE">
        <w:rPr>
          <w:rFonts w:ascii="Times New Roman" w:eastAsia="Times New Roman" w:hAnsi="Times New Roman" w:cs="Times New Roman"/>
          <w:color w:val="292929"/>
          <w:sz w:val="24"/>
          <w:szCs w:val="24"/>
          <w:lang w:eastAsia="en-IN"/>
        </w:rPr>
        <w:t xml:space="preserve">Light Source: LEDs are the size of a fleck of pepper, and can emit light in a range of </w:t>
      </w:r>
      <w:r w:rsidR="00D0770C" w:rsidRPr="009906EE">
        <w:rPr>
          <w:rFonts w:ascii="Times New Roman" w:eastAsia="Times New Roman" w:hAnsi="Times New Roman" w:cs="Times New Roman"/>
          <w:color w:val="292929"/>
          <w:sz w:val="24"/>
          <w:szCs w:val="24"/>
          <w:lang w:eastAsia="en-IN"/>
        </w:rPr>
        <w:t>colours</w:t>
      </w:r>
      <w:r w:rsidR="009906EE" w:rsidRPr="009906EE">
        <w:rPr>
          <w:rFonts w:ascii="Times New Roman" w:eastAsia="Times New Roman" w:hAnsi="Times New Roman" w:cs="Times New Roman"/>
          <w:color w:val="292929"/>
          <w:sz w:val="24"/>
          <w:szCs w:val="24"/>
          <w:lang w:eastAsia="en-IN"/>
        </w:rPr>
        <w:t>. A mix of red, green, and blue LEDs is sometimes used to make white light.</w:t>
      </w:r>
      <w:r w:rsidR="005041D3">
        <w:rPr>
          <w:rFonts w:ascii="Times New Roman" w:hAnsi="Times New Roman" w:cs="Times New Roman"/>
          <w:b/>
          <w:sz w:val="28"/>
          <w:szCs w:val="28"/>
        </w:rPr>
        <w:t xml:space="preserve"> </w:t>
      </w:r>
      <w:r w:rsidR="009906EE" w:rsidRPr="009906EE">
        <w:rPr>
          <w:rFonts w:ascii="Times New Roman" w:eastAsia="Times New Roman" w:hAnsi="Times New Roman" w:cs="Times New Roman"/>
          <w:color w:val="292929"/>
          <w:sz w:val="24"/>
          <w:szCs w:val="24"/>
          <w:lang w:eastAsia="en-IN"/>
        </w:rPr>
        <w:t>Direction: LEDs emit light in a specific direction, reducing the need for reflectors and diffusers that can trap light. This feature makes LEDs more efficient for many uses such as recessed downlights and task lighting. With other types of lighting, the light must be reflected to the desired direction and more than half of the light may never leave the fixture.</w:t>
      </w:r>
      <w:r w:rsidR="005041D3">
        <w:rPr>
          <w:rFonts w:ascii="Times New Roman" w:hAnsi="Times New Roman" w:cs="Times New Roman"/>
          <w:b/>
          <w:sz w:val="28"/>
          <w:szCs w:val="28"/>
        </w:rPr>
        <w:t xml:space="preserve"> </w:t>
      </w:r>
      <w:r w:rsidR="009906EE" w:rsidRPr="009906EE">
        <w:rPr>
          <w:rFonts w:ascii="Times New Roman" w:eastAsia="Times New Roman" w:hAnsi="Times New Roman" w:cs="Times New Roman"/>
          <w:color w:val="292929"/>
          <w:sz w:val="24"/>
          <w:szCs w:val="24"/>
          <w:lang w:eastAsia="en-IN"/>
        </w:rPr>
        <w:t xml:space="preserve">Heat: LEDs emit very little heat. In comparison, incandescent bulbs release 90% of their energy as heat and CFLs release about 80% of their energy as </w:t>
      </w:r>
      <w:r w:rsidR="00033CD8" w:rsidRPr="009906EE">
        <w:rPr>
          <w:rFonts w:ascii="Times New Roman" w:eastAsia="Times New Roman" w:hAnsi="Times New Roman" w:cs="Times New Roman"/>
          <w:color w:val="292929"/>
          <w:sz w:val="24"/>
          <w:szCs w:val="24"/>
          <w:lang w:eastAsia="en-IN"/>
        </w:rPr>
        <w:t>heat. Lifetime</w:t>
      </w:r>
      <w:bookmarkStart w:id="0" w:name="_GoBack"/>
      <w:bookmarkEnd w:id="0"/>
      <w:r w:rsidR="009906EE" w:rsidRPr="009906EE">
        <w:rPr>
          <w:rFonts w:ascii="Times New Roman" w:eastAsia="Times New Roman" w:hAnsi="Times New Roman" w:cs="Times New Roman"/>
          <w:color w:val="292929"/>
          <w:sz w:val="24"/>
          <w:szCs w:val="24"/>
          <w:lang w:eastAsia="en-IN"/>
        </w:rPr>
        <w:t>: LED lighting products typically last much longer than other lighting types.  A good quality LED bulb can last 3 to 5 times longer than a CFL and 30 times longer than an incandescent bulb</w:t>
      </w:r>
      <w:r w:rsidR="009906EE" w:rsidRPr="00AA2FAB">
        <w:rPr>
          <w:rFonts w:ascii="Times New Roman" w:eastAsia="Times New Roman" w:hAnsi="Times New Roman" w:cs="Times New Roman"/>
          <w:color w:val="292929"/>
          <w:sz w:val="24"/>
          <w:szCs w:val="24"/>
          <w:lang w:eastAsia="en-IN"/>
        </w:rPr>
        <w:t>.</w:t>
      </w:r>
      <w:r w:rsidR="009906EE" w:rsidRPr="00AA2FAB">
        <w:rPr>
          <w:rFonts w:ascii="Times New Roman" w:hAnsi="Times New Roman" w:cs="Times New Roman"/>
          <w:color w:val="222121"/>
          <w:sz w:val="24"/>
          <w:szCs w:val="24"/>
          <w:shd w:val="clear" w:color="auto" w:fill="FFFFFF"/>
        </w:rPr>
        <w:t xml:space="preserve"> Light Emitting Diodes (LEDs) are extremely energy-efficient. It was used for electronics, instrument panels, and penlights before but now it is being used even for strings of door and celebration lights. The small bulbs are clustered and the manufacturers are providing expanded applications. Flashlights and headlamps were the first clustered bulbs. Nowadays LEDs are used for household light fixtures too with a cluster of 180 bulbs per cluster which are encased in diffuser lenses to spread the light in wider beams. In an office building, you can set the timer to get the lights off 15 or 30 minutes after closing the office. Same can be done at home too, set a timer when everyone leaves for school or work in the morning.</w:t>
      </w:r>
      <w:r w:rsidR="00AA2FAB" w:rsidRPr="00AA2FAB">
        <w:rPr>
          <w:rFonts w:ascii="Times New Roman" w:hAnsi="Times New Roman" w:cs="Times New Roman"/>
          <w:color w:val="2E2E2A"/>
          <w:sz w:val="24"/>
          <w:szCs w:val="24"/>
        </w:rPr>
        <w:t xml:space="preserve"> A significant feature of LEDs is that the light is directional, as opposed to incandescent bulbs, which sp</w:t>
      </w:r>
      <w:r w:rsidR="00D0770C">
        <w:rPr>
          <w:rFonts w:ascii="Times New Roman" w:hAnsi="Times New Roman" w:cs="Times New Roman"/>
          <w:color w:val="2E2E2A"/>
          <w:sz w:val="24"/>
          <w:szCs w:val="24"/>
        </w:rPr>
        <w:t>read the light more spherically</w:t>
      </w:r>
      <w:r w:rsidR="00AA2FAB" w:rsidRPr="00AA2FAB">
        <w:rPr>
          <w:rFonts w:ascii="Times New Roman" w:hAnsi="Times New Roman" w:cs="Times New Roman"/>
          <w:color w:val="2E2E2A"/>
          <w:sz w:val="24"/>
          <w:szCs w:val="24"/>
        </w:rPr>
        <w:t>. LEDs are small, very efficient solid bulbs. New LED bulbs are grouped in clusters with diffuser lenses, which have broadened the applications for L</w:t>
      </w:r>
      <w:r w:rsidR="00AA2FAB">
        <w:rPr>
          <w:rFonts w:ascii="Times New Roman" w:hAnsi="Times New Roman" w:cs="Times New Roman"/>
          <w:color w:val="2E2E2A"/>
          <w:sz w:val="24"/>
          <w:szCs w:val="24"/>
        </w:rPr>
        <w:t xml:space="preserve">ED use in the home. </w:t>
      </w:r>
      <w:r w:rsidR="009906EE" w:rsidRPr="00AA2FAB">
        <w:rPr>
          <w:rFonts w:ascii="Times New Roman" w:hAnsi="Times New Roman" w:cs="Times New Roman"/>
          <w:color w:val="222121"/>
          <w:sz w:val="24"/>
          <w:szCs w:val="24"/>
          <w:shd w:val="clear" w:color="auto" w:fill="FFFFFF"/>
        </w:rPr>
        <w:t xml:space="preserve">Reducing electricity consumption imparts your house or office building more efficiency which in turn beneficial to your money savings policy and the environment too. </w:t>
      </w:r>
      <w:r w:rsidR="00D0770C" w:rsidRPr="00AA2FAB">
        <w:rPr>
          <w:rFonts w:ascii="Times New Roman" w:hAnsi="Times New Roman" w:cs="Times New Roman"/>
          <w:color w:val="222121"/>
          <w:sz w:val="24"/>
          <w:szCs w:val="24"/>
          <w:shd w:val="clear" w:color="auto" w:fill="FFFFFF"/>
        </w:rPr>
        <w:t>Analyse</w:t>
      </w:r>
      <w:r w:rsidR="009906EE" w:rsidRPr="00AA2FAB">
        <w:rPr>
          <w:rFonts w:ascii="Times New Roman" w:hAnsi="Times New Roman" w:cs="Times New Roman"/>
          <w:color w:val="222121"/>
          <w:sz w:val="24"/>
          <w:szCs w:val="24"/>
          <w:shd w:val="clear" w:color="auto" w:fill="FFFFFF"/>
        </w:rPr>
        <w:t xml:space="preserve"> your daily lighting practices and leverage inefficient technology. You will surely be able to reduce unwanted costs of energy and ensure lower utility bills every year.</w:t>
      </w:r>
    </w:p>
    <w:p w:rsidR="00AA2FAB" w:rsidRPr="00AA2FAB" w:rsidRDefault="00AA2FAB">
      <w:pPr>
        <w:jc w:val="both"/>
        <w:rPr>
          <w:rFonts w:ascii="Times New Roman" w:hAnsi="Times New Roman" w:cs="Times New Roman"/>
          <w:sz w:val="24"/>
          <w:szCs w:val="24"/>
        </w:rPr>
      </w:pPr>
    </w:p>
    <w:sectPr w:rsidR="00AA2FAB" w:rsidRPr="00AA2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5352"/>
    <w:multiLevelType w:val="multilevel"/>
    <w:tmpl w:val="910C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96F14"/>
    <w:multiLevelType w:val="multilevel"/>
    <w:tmpl w:val="1DBC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D0"/>
    <w:rsid w:val="00033CD8"/>
    <w:rsid w:val="00414358"/>
    <w:rsid w:val="005041D3"/>
    <w:rsid w:val="009906EE"/>
    <w:rsid w:val="00A9011B"/>
    <w:rsid w:val="00AA2FAB"/>
    <w:rsid w:val="00C777AE"/>
    <w:rsid w:val="00D0770C"/>
    <w:rsid w:val="00D10DD0"/>
    <w:rsid w:val="00F639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39244-DD5E-4FC1-817C-B4D174D3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AE"/>
  </w:style>
  <w:style w:type="paragraph" w:styleId="Heading2">
    <w:name w:val="heading 2"/>
    <w:basedOn w:val="Normal"/>
    <w:link w:val="Heading2Char"/>
    <w:uiPriority w:val="9"/>
    <w:qFormat/>
    <w:rsid w:val="009906E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AE"/>
    <w:pPr>
      <w:ind w:left="720"/>
      <w:contextualSpacing/>
    </w:pPr>
  </w:style>
  <w:style w:type="character" w:customStyle="1" w:styleId="Heading2Char">
    <w:name w:val="Heading 2 Char"/>
    <w:basedOn w:val="DefaultParagraphFont"/>
    <w:link w:val="Heading2"/>
    <w:uiPriority w:val="9"/>
    <w:rsid w:val="009906EE"/>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9906E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58225">
      <w:bodyDiv w:val="1"/>
      <w:marLeft w:val="0"/>
      <w:marRight w:val="0"/>
      <w:marTop w:val="0"/>
      <w:marBottom w:val="0"/>
      <w:divBdr>
        <w:top w:val="none" w:sz="0" w:space="0" w:color="auto"/>
        <w:left w:val="none" w:sz="0" w:space="0" w:color="auto"/>
        <w:bottom w:val="none" w:sz="0" w:space="0" w:color="auto"/>
        <w:right w:val="none" w:sz="0" w:space="0" w:color="auto"/>
      </w:divBdr>
      <w:divsChild>
        <w:div w:id="292103633">
          <w:marLeft w:val="0"/>
          <w:marRight w:val="0"/>
          <w:marTop w:val="0"/>
          <w:marBottom w:val="0"/>
          <w:divBdr>
            <w:top w:val="none" w:sz="0" w:space="0" w:color="auto"/>
            <w:left w:val="none" w:sz="0" w:space="0" w:color="auto"/>
            <w:bottom w:val="none" w:sz="0" w:space="0" w:color="auto"/>
            <w:right w:val="none" w:sz="0" w:space="0" w:color="auto"/>
          </w:divBdr>
          <w:divsChild>
            <w:div w:id="646787016">
              <w:marLeft w:val="0"/>
              <w:marRight w:val="0"/>
              <w:marTop w:val="0"/>
              <w:marBottom w:val="0"/>
              <w:divBdr>
                <w:top w:val="none" w:sz="0" w:space="0" w:color="auto"/>
                <w:left w:val="none" w:sz="0" w:space="0" w:color="auto"/>
                <w:bottom w:val="none" w:sz="0" w:space="0" w:color="auto"/>
                <w:right w:val="none" w:sz="0" w:space="0" w:color="auto"/>
              </w:divBdr>
              <w:divsChild>
                <w:div w:id="76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9774">
          <w:marLeft w:val="0"/>
          <w:marRight w:val="0"/>
          <w:marTop w:val="0"/>
          <w:marBottom w:val="0"/>
          <w:divBdr>
            <w:top w:val="none" w:sz="0" w:space="0" w:color="auto"/>
            <w:left w:val="none" w:sz="0" w:space="0" w:color="auto"/>
            <w:bottom w:val="none" w:sz="0" w:space="0" w:color="auto"/>
            <w:right w:val="none" w:sz="0" w:space="0" w:color="auto"/>
          </w:divBdr>
          <w:divsChild>
            <w:div w:id="15213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dcterms:created xsi:type="dcterms:W3CDTF">2022-06-28T07:59:00Z</dcterms:created>
  <dcterms:modified xsi:type="dcterms:W3CDTF">2022-06-28T10:45:00Z</dcterms:modified>
</cp:coreProperties>
</file>